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DEDEBB" w14:textId="77777777" w:rsidR="00C5729F" w:rsidRDefault="00C5729F" w:rsidP="00C5729F">
      <w:pPr>
        <w:pStyle w:val="Default"/>
        <w:rPr>
          <w:sz w:val="23"/>
          <w:szCs w:val="23"/>
        </w:rPr>
      </w:pPr>
      <w:bookmarkStart w:id="0" w:name="_Hlk183432374"/>
      <w:proofErr w:type="spellStart"/>
      <w:r>
        <w:rPr>
          <w:b/>
          <w:bCs/>
          <w:sz w:val="23"/>
          <w:szCs w:val="23"/>
        </w:rPr>
        <w:t>Teloomera</w:t>
      </w:r>
      <w:proofErr w:type="spellEnd"/>
      <w:r>
        <w:rPr>
          <w:b/>
          <w:bCs/>
          <w:sz w:val="23"/>
          <w:szCs w:val="23"/>
        </w:rPr>
        <w:t xml:space="preserve">-D </w:t>
      </w:r>
    </w:p>
    <w:bookmarkEnd w:id="0"/>
    <w:p w14:paraId="6013A52A" w14:textId="77777777" w:rsidR="00C5729F" w:rsidRDefault="00C5729F" w:rsidP="00C5729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Veterinární přípravek </w:t>
      </w:r>
    </w:p>
    <w:p w14:paraId="6CB43890" w14:textId="77777777" w:rsidR="00C5729F" w:rsidRDefault="00C5729F" w:rsidP="00C5729F">
      <w:pPr>
        <w:pStyle w:val="Default"/>
        <w:rPr>
          <w:sz w:val="23"/>
          <w:szCs w:val="23"/>
        </w:rPr>
      </w:pPr>
    </w:p>
    <w:p w14:paraId="43B7A15C" w14:textId="77777777" w:rsidR="00C5729F" w:rsidRDefault="00C5729F" w:rsidP="00C5729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Přírodní přípravek pro veterinární použití </w:t>
      </w:r>
    </w:p>
    <w:p w14:paraId="76B60F19" w14:textId="77777777" w:rsidR="00C5729F" w:rsidRDefault="00C5729F" w:rsidP="00C5729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Určeno pro psy </w:t>
      </w:r>
    </w:p>
    <w:p w14:paraId="3CA59F98" w14:textId="77777777" w:rsidR="00C5729F" w:rsidRDefault="00C5729F" w:rsidP="00C5729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Obsah: 250 ml, až 50denních dávek </w:t>
      </w:r>
    </w:p>
    <w:p w14:paraId="38E85659" w14:textId="77777777" w:rsidR="00C5729F" w:rsidRDefault="00C5729F" w:rsidP="00C5729F">
      <w:pPr>
        <w:pStyle w:val="Default"/>
        <w:rPr>
          <w:sz w:val="23"/>
          <w:szCs w:val="23"/>
        </w:rPr>
      </w:pPr>
    </w:p>
    <w:p w14:paraId="34057DA9" w14:textId="495A8026" w:rsidR="00C5729F" w:rsidRDefault="00C5729F" w:rsidP="00C5729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Složení: </w:t>
      </w:r>
      <w:proofErr w:type="spellStart"/>
      <w:r>
        <w:rPr>
          <w:sz w:val="23"/>
          <w:szCs w:val="23"/>
        </w:rPr>
        <w:t>Acai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berry</w:t>
      </w:r>
      <w:proofErr w:type="spellEnd"/>
      <w:r>
        <w:rPr>
          <w:sz w:val="23"/>
          <w:szCs w:val="23"/>
        </w:rPr>
        <w:t xml:space="preserve"> extrakt, </w:t>
      </w:r>
      <w:proofErr w:type="spellStart"/>
      <w:r w:rsidR="00F61A9D">
        <w:rPr>
          <w:sz w:val="23"/>
          <w:szCs w:val="23"/>
        </w:rPr>
        <w:t>a</w:t>
      </w:r>
      <w:r>
        <w:rPr>
          <w:sz w:val="23"/>
          <w:szCs w:val="23"/>
        </w:rPr>
        <w:t>cerola</w:t>
      </w:r>
      <w:proofErr w:type="spellEnd"/>
      <w:r>
        <w:rPr>
          <w:sz w:val="23"/>
          <w:szCs w:val="23"/>
        </w:rPr>
        <w:t xml:space="preserve"> extrakt, </w:t>
      </w:r>
      <w:r w:rsidR="00F61A9D">
        <w:rPr>
          <w:sz w:val="23"/>
          <w:szCs w:val="23"/>
        </w:rPr>
        <w:t xml:space="preserve">kozinec </w:t>
      </w:r>
      <w:r>
        <w:rPr>
          <w:sz w:val="23"/>
          <w:szCs w:val="23"/>
        </w:rPr>
        <w:t xml:space="preserve">extrakt, </w:t>
      </w:r>
      <w:proofErr w:type="spellStart"/>
      <w:r w:rsidR="00F61A9D">
        <w:rPr>
          <w:sz w:val="23"/>
          <w:szCs w:val="23"/>
        </w:rPr>
        <w:t>b</w:t>
      </w:r>
      <w:r>
        <w:rPr>
          <w:sz w:val="23"/>
          <w:szCs w:val="23"/>
        </w:rPr>
        <w:t>a</w:t>
      </w:r>
      <w:r w:rsidR="00F61A9D">
        <w:rPr>
          <w:sz w:val="23"/>
          <w:szCs w:val="23"/>
        </w:rPr>
        <w:t>k</w:t>
      </w:r>
      <w:r>
        <w:rPr>
          <w:sz w:val="23"/>
          <w:szCs w:val="23"/>
        </w:rPr>
        <w:t>opa</w:t>
      </w:r>
      <w:proofErr w:type="spellEnd"/>
      <w:r>
        <w:rPr>
          <w:sz w:val="23"/>
          <w:szCs w:val="23"/>
        </w:rPr>
        <w:t xml:space="preserve"> extrakt, </w:t>
      </w:r>
      <w:r w:rsidR="00F61A9D">
        <w:rPr>
          <w:sz w:val="23"/>
          <w:szCs w:val="23"/>
        </w:rPr>
        <w:t>k</w:t>
      </w:r>
      <w:r>
        <w:rPr>
          <w:sz w:val="23"/>
          <w:szCs w:val="23"/>
        </w:rPr>
        <w:t xml:space="preserve">urkuma extrakt, </w:t>
      </w:r>
      <w:r w:rsidR="00F61A9D">
        <w:rPr>
          <w:sz w:val="23"/>
          <w:szCs w:val="23"/>
        </w:rPr>
        <w:t>k</w:t>
      </w:r>
      <w:r>
        <w:rPr>
          <w:sz w:val="23"/>
          <w:szCs w:val="23"/>
        </w:rPr>
        <w:t xml:space="preserve">ustovnice extrakt, </w:t>
      </w:r>
      <w:r w:rsidR="00F61A9D">
        <w:rPr>
          <w:sz w:val="23"/>
          <w:szCs w:val="23"/>
        </w:rPr>
        <w:t>o</w:t>
      </w:r>
      <w:r>
        <w:rPr>
          <w:sz w:val="23"/>
          <w:szCs w:val="23"/>
        </w:rPr>
        <w:t xml:space="preserve">stropestřec extrakt, </w:t>
      </w:r>
      <w:r w:rsidR="008A1013">
        <w:rPr>
          <w:sz w:val="23"/>
          <w:szCs w:val="23"/>
        </w:rPr>
        <w:t>p</w:t>
      </w:r>
      <w:r>
        <w:rPr>
          <w:sz w:val="23"/>
          <w:szCs w:val="23"/>
        </w:rPr>
        <w:t xml:space="preserve">iperin, </w:t>
      </w:r>
      <w:proofErr w:type="spellStart"/>
      <w:r w:rsidR="00F61A9D">
        <w:rPr>
          <w:sz w:val="23"/>
          <w:szCs w:val="23"/>
        </w:rPr>
        <w:t>r</w:t>
      </w:r>
      <w:r>
        <w:rPr>
          <w:sz w:val="23"/>
          <w:szCs w:val="23"/>
        </w:rPr>
        <w:t>esveratrol</w:t>
      </w:r>
      <w:proofErr w:type="spellEnd"/>
      <w:r>
        <w:rPr>
          <w:sz w:val="23"/>
          <w:szCs w:val="23"/>
        </w:rPr>
        <w:t xml:space="preserve">, </w:t>
      </w:r>
      <w:proofErr w:type="spellStart"/>
      <w:r w:rsidR="00F61A9D">
        <w:rPr>
          <w:sz w:val="23"/>
          <w:szCs w:val="23"/>
        </w:rPr>
        <w:t>r</w:t>
      </w:r>
      <w:r>
        <w:rPr>
          <w:sz w:val="23"/>
          <w:szCs w:val="23"/>
        </w:rPr>
        <w:t>hodiola</w:t>
      </w:r>
      <w:proofErr w:type="spellEnd"/>
      <w:r>
        <w:rPr>
          <w:sz w:val="23"/>
          <w:szCs w:val="23"/>
        </w:rPr>
        <w:t xml:space="preserve"> extrakt, </w:t>
      </w:r>
      <w:proofErr w:type="spellStart"/>
      <w:r w:rsidR="00F61A9D">
        <w:rPr>
          <w:sz w:val="23"/>
          <w:szCs w:val="23"/>
        </w:rPr>
        <w:t>klanopraška</w:t>
      </w:r>
      <w:proofErr w:type="spellEnd"/>
      <w:r w:rsidR="00F61A9D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extrakt, </w:t>
      </w:r>
      <w:r w:rsidR="00F61A9D">
        <w:rPr>
          <w:sz w:val="23"/>
          <w:szCs w:val="23"/>
        </w:rPr>
        <w:t>z</w:t>
      </w:r>
      <w:r>
        <w:rPr>
          <w:sz w:val="23"/>
          <w:szCs w:val="23"/>
        </w:rPr>
        <w:t xml:space="preserve">elená káva extrakt, </w:t>
      </w:r>
      <w:r w:rsidR="00F61A9D">
        <w:rPr>
          <w:sz w:val="23"/>
          <w:szCs w:val="23"/>
        </w:rPr>
        <w:t>z</w:t>
      </w:r>
      <w:r>
        <w:rPr>
          <w:sz w:val="23"/>
          <w:szCs w:val="23"/>
        </w:rPr>
        <w:t xml:space="preserve">elený čaj extrakt, </w:t>
      </w:r>
      <w:r w:rsidR="00F61A9D">
        <w:rPr>
          <w:sz w:val="23"/>
          <w:szCs w:val="23"/>
        </w:rPr>
        <w:t>ž</w:t>
      </w:r>
      <w:r>
        <w:rPr>
          <w:sz w:val="23"/>
          <w:szCs w:val="23"/>
        </w:rPr>
        <w:t xml:space="preserve">enšen extrakt, B-komplex, </w:t>
      </w:r>
      <w:r w:rsidR="00F61A9D">
        <w:rPr>
          <w:sz w:val="23"/>
          <w:szCs w:val="23"/>
        </w:rPr>
        <w:t>v</w:t>
      </w:r>
      <w:r>
        <w:rPr>
          <w:sz w:val="23"/>
          <w:szCs w:val="23"/>
        </w:rPr>
        <w:t xml:space="preserve">it. D3, </w:t>
      </w:r>
      <w:r w:rsidR="00F61A9D">
        <w:rPr>
          <w:sz w:val="23"/>
          <w:szCs w:val="23"/>
        </w:rPr>
        <w:t>z</w:t>
      </w:r>
      <w:r>
        <w:rPr>
          <w:sz w:val="23"/>
          <w:szCs w:val="23"/>
        </w:rPr>
        <w:t xml:space="preserve">inek, </w:t>
      </w:r>
      <w:r w:rsidR="00F61A9D">
        <w:rPr>
          <w:sz w:val="23"/>
          <w:szCs w:val="23"/>
        </w:rPr>
        <w:t>h</w:t>
      </w:r>
      <w:r>
        <w:rPr>
          <w:sz w:val="23"/>
          <w:szCs w:val="23"/>
        </w:rPr>
        <w:t xml:space="preserve">ořčík, </w:t>
      </w:r>
      <w:r w:rsidR="00F61A9D">
        <w:rPr>
          <w:sz w:val="23"/>
          <w:szCs w:val="23"/>
        </w:rPr>
        <w:t>s</w:t>
      </w:r>
      <w:r>
        <w:rPr>
          <w:sz w:val="23"/>
          <w:szCs w:val="23"/>
        </w:rPr>
        <w:t xml:space="preserve">elen, </w:t>
      </w:r>
      <w:r w:rsidR="00F61A9D">
        <w:rPr>
          <w:sz w:val="23"/>
          <w:szCs w:val="23"/>
        </w:rPr>
        <w:t>g</w:t>
      </w:r>
      <w:r>
        <w:rPr>
          <w:sz w:val="23"/>
          <w:szCs w:val="23"/>
        </w:rPr>
        <w:t>lycerol</w:t>
      </w:r>
      <w:r w:rsidR="0091614F">
        <w:rPr>
          <w:sz w:val="23"/>
          <w:szCs w:val="23"/>
        </w:rPr>
        <w:t>, voda</w:t>
      </w:r>
      <w:r>
        <w:rPr>
          <w:sz w:val="23"/>
          <w:szCs w:val="23"/>
        </w:rPr>
        <w:t xml:space="preserve"> </w:t>
      </w:r>
    </w:p>
    <w:p w14:paraId="51B292C9" w14:textId="77777777" w:rsidR="00C5729F" w:rsidRDefault="00C5729F" w:rsidP="00C5729F">
      <w:pPr>
        <w:pStyle w:val="Default"/>
        <w:rPr>
          <w:sz w:val="23"/>
          <w:szCs w:val="23"/>
        </w:rPr>
      </w:pPr>
    </w:p>
    <w:p w14:paraId="4AB6136B" w14:textId="77777777" w:rsidR="00C5729F" w:rsidRDefault="00C5729F" w:rsidP="00C5729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Charakteristika a účel použití: </w:t>
      </w:r>
    </w:p>
    <w:p w14:paraId="4613C703" w14:textId="15E0F8C8" w:rsidR="00C5729F" w:rsidRDefault="00C5729F" w:rsidP="00C5729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Přípravek </w:t>
      </w:r>
      <w:proofErr w:type="spellStart"/>
      <w:r>
        <w:rPr>
          <w:sz w:val="23"/>
          <w:szCs w:val="23"/>
        </w:rPr>
        <w:t>Teloomera</w:t>
      </w:r>
      <w:proofErr w:type="spellEnd"/>
      <w:r>
        <w:rPr>
          <w:sz w:val="23"/>
          <w:szCs w:val="23"/>
        </w:rPr>
        <w:t>-D obsahuje směs přírodních látek vytvořenou pro psy. Jedná se o výluh vybraných standardizovaných práškových extraktů z bylin, kde se jako extrakční tekutina používá glycerol, do kterého se uvolňují látky obsažené v použitých bylinách, dále jsou přidány vitamíny a</w:t>
      </w:r>
      <w:r w:rsidR="004A2CB7">
        <w:rPr>
          <w:sz w:val="23"/>
          <w:szCs w:val="23"/>
        </w:rPr>
        <w:t> </w:t>
      </w:r>
      <w:r>
        <w:rPr>
          <w:sz w:val="23"/>
          <w:szCs w:val="23"/>
        </w:rPr>
        <w:t xml:space="preserve">minerály. </w:t>
      </w:r>
    </w:p>
    <w:p w14:paraId="49847FBF" w14:textId="1F479653" w:rsidR="00752AA6" w:rsidRDefault="00C5729F" w:rsidP="00C5729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Vybrané rostlinné látky </w:t>
      </w:r>
      <w:r w:rsidR="00761711">
        <w:rPr>
          <w:sz w:val="23"/>
          <w:szCs w:val="23"/>
        </w:rPr>
        <w:t>vykazují antioxidační účinek, který má důležitý vliv při ochraně buněk a</w:t>
      </w:r>
      <w:r w:rsidR="004A2CB7">
        <w:rPr>
          <w:sz w:val="23"/>
          <w:szCs w:val="23"/>
        </w:rPr>
        <w:t> </w:t>
      </w:r>
      <w:r w:rsidR="00F61A9D">
        <w:rPr>
          <w:sz w:val="23"/>
          <w:szCs w:val="23"/>
        </w:rPr>
        <w:t>spolu se správn</w:t>
      </w:r>
      <w:r w:rsidR="00E70011">
        <w:rPr>
          <w:sz w:val="23"/>
          <w:szCs w:val="23"/>
        </w:rPr>
        <w:t xml:space="preserve">ou životosprávou (např. vhodným </w:t>
      </w:r>
      <w:r w:rsidR="00F61A9D">
        <w:rPr>
          <w:sz w:val="23"/>
          <w:szCs w:val="23"/>
        </w:rPr>
        <w:t>krmivem</w:t>
      </w:r>
      <w:r w:rsidR="00A44814">
        <w:rPr>
          <w:sz w:val="23"/>
          <w:szCs w:val="23"/>
        </w:rPr>
        <w:t xml:space="preserve">, </w:t>
      </w:r>
      <w:r w:rsidR="00F61A9D">
        <w:rPr>
          <w:sz w:val="23"/>
          <w:szCs w:val="23"/>
        </w:rPr>
        <w:t>pravidelným pohybem</w:t>
      </w:r>
      <w:r w:rsidR="00A44814">
        <w:rPr>
          <w:sz w:val="23"/>
          <w:szCs w:val="23"/>
        </w:rPr>
        <w:t>, udržováním hmotnosti</w:t>
      </w:r>
      <w:r w:rsidR="00E70011">
        <w:rPr>
          <w:sz w:val="23"/>
          <w:szCs w:val="23"/>
        </w:rPr>
        <w:t>)</w:t>
      </w:r>
      <w:r w:rsidR="00A44814">
        <w:rPr>
          <w:sz w:val="23"/>
          <w:szCs w:val="23"/>
        </w:rPr>
        <w:t>,</w:t>
      </w:r>
      <w:r w:rsidR="00F61A9D">
        <w:rPr>
          <w:sz w:val="23"/>
          <w:szCs w:val="23"/>
        </w:rPr>
        <w:t xml:space="preserve"> mohou přispět k</w:t>
      </w:r>
      <w:r w:rsidR="00E70011">
        <w:rPr>
          <w:sz w:val="23"/>
          <w:szCs w:val="23"/>
        </w:rPr>
        <w:t xml:space="preserve"> udržení </w:t>
      </w:r>
      <w:r w:rsidR="00F61A9D">
        <w:rPr>
          <w:sz w:val="23"/>
          <w:szCs w:val="23"/>
        </w:rPr>
        <w:t>dobré</w:t>
      </w:r>
      <w:r w:rsidR="00E70011">
        <w:rPr>
          <w:sz w:val="23"/>
          <w:szCs w:val="23"/>
        </w:rPr>
        <w:t>ho</w:t>
      </w:r>
      <w:r w:rsidR="00F61A9D">
        <w:rPr>
          <w:sz w:val="23"/>
          <w:szCs w:val="23"/>
        </w:rPr>
        <w:t xml:space="preserve"> zdravotní</w:t>
      </w:r>
      <w:r w:rsidR="00E70011">
        <w:rPr>
          <w:sz w:val="23"/>
          <w:szCs w:val="23"/>
        </w:rPr>
        <w:t>ho</w:t>
      </w:r>
      <w:r w:rsidR="00F61A9D">
        <w:rPr>
          <w:sz w:val="23"/>
          <w:szCs w:val="23"/>
        </w:rPr>
        <w:t xml:space="preserve"> stavu psa a přispět tak k</w:t>
      </w:r>
      <w:r w:rsidR="00D7253F">
        <w:rPr>
          <w:sz w:val="23"/>
          <w:szCs w:val="23"/>
        </w:rPr>
        <w:t>e</w:t>
      </w:r>
      <w:r w:rsidR="00F61A9D">
        <w:rPr>
          <w:sz w:val="23"/>
          <w:szCs w:val="23"/>
        </w:rPr>
        <w:t> </w:t>
      </w:r>
      <w:r w:rsidR="00D7253F">
        <w:rPr>
          <w:sz w:val="23"/>
          <w:szCs w:val="23"/>
        </w:rPr>
        <w:t>zmírnění</w:t>
      </w:r>
      <w:r w:rsidR="00F61A9D">
        <w:rPr>
          <w:sz w:val="23"/>
          <w:szCs w:val="23"/>
        </w:rPr>
        <w:t xml:space="preserve"> projevů procesů</w:t>
      </w:r>
      <w:r w:rsidR="00E70011">
        <w:rPr>
          <w:sz w:val="23"/>
          <w:szCs w:val="23"/>
        </w:rPr>
        <w:t xml:space="preserve"> stárnutí</w:t>
      </w:r>
      <w:r w:rsidR="00F61A9D">
        <w:rPr>
          <w:sz w:val="23"/>
          <w:szCs w:val="23"/>
        </w:rPr>
        <w:t xml:space="preserve">. </w:t>
      </w:r>
    </w:p>
    <w:p w14:paraId="7FC6A171" w14:textId="4A1493C8" w:rsidR="00C5729F" w:rsidRDefault="00965782" w:rsidP="00C5729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Užíváním přípravku a d</w:t>
      </w:r>
      <w:r w:rsidR="00752AA6">
        <w:rPr>
          <w:sz w:val="23"/>
          <w:szCs w:val="23"/>
        </w:rPr>
        <w:t>održováním výše zmíněných</w:t>
      </w:r>
      <w:r w:rsidR="00864B96">
        <w:rPr>
          <w:sz w:val="23"/>
          <w:szCs w:val="23"/>
        </w:rPr>
        <w:t xml:space="preserve"> opatření</w:t>
      </w:r>
      <w:r w:rsidR="00752AA6">
        <w:rPr>
          <w:sz w:val="23"/>
          <w:szCs w:val="23"/>
        </w:rPr>
        <w:t>,</w:t>
      </w:r>
      <w:r w:rsidR="00864B96">
        <w:rPr>
          <w:sz w:val="23"/>
          <w:szCs w:val="23"/>
        </w:rPr>
        <w:t xml:space="preserve"> lze předpokládat, že bude docházet k</w:t>
      </w:r>
      <w:r w:rsidR="00D7253F">
        <w:rPr>
          <w:sz w:val="23"/>
          <w:szCs w:val="23"/>
        </w:rPr>
        <w:t xml:space="preserve">e zmírnění oxidačních procesů a </w:t>
      </w:r>
      <w:r w:rsidR="00864B96">
        <w:rPr>
          <w:sz w:val="23"/>
          <w:szCs w:val="23"/>
        </w:rPr>
        <w:t xml:space="preserve">ochraně </w:t>
      </w:r>
      <w:r w:rsidR="00D7253F">
        <w:rPr>
          <w:sz w:val="23"/>
          <w:szCs w:val="23"/>
        </w:rPr>
        <w:t>buněk</w:t>
      </w:r>
      <w:r w:rsidR="004422A6">
        <w:rPr>
          <w:sz w:val="23"/>
          <w:szCs w:val="23"/>
        </w:rPr>
        <w:t xml:space="preserve"> a buněčných struktur</w:t>
      </w:r>
      <w:r w:rsidR="00D7253F">
        <w:rPr>
          <w:sz w:val="23"/>
          <w:szCs w:val="23"/>
        </w:rPr>
        <w:t>,</w:t>
      </w:r>
      <w:r w:rsidR="00864B96">
        <w:rPr>
          <w:sz w:val="23"/>
          <w:szCs w:val="23"/>
        </w:rPr>
        <w:t xml:space="preserve"> a </w:t>
      </w:r>
      <w:r w:rsidR="00D7253F">
        <w:rPr>
          <w:sz w:val="23"/>
          <w:szCs w:val="23"/>
        </w:rPr>
        <w:t>tím</w:t>
      </w:r>
      <w:r w:rsidR="00864B96">
        <w:rPr>
          <w:sz w:val="23"/>
          <w:szCs w:val="23"/>
        </w:rPr>
        <w:t xml:space="preserve"> k</w:t>
      </w:r>
      <w:r w:rsidR="00D7253F">
        <w:rPr>
          <w:sz w:val="23"/>
          <w:szCs w:val="23"/>
        </w:rPr>
        <w:t>e</w:t>
      </w:r>
      <w:r w:rsidR="00736667">
        <w:rPr>
          <w:sz w:val="23"/>
          <w:szCs w:val="23"/>
        </w:rPr>
        <w:t> </w:t>
      </w:r>
      <w:r w:rsidR="00D7253F">
        <w:rPr>
          <w:sz w:val="23"/>
          <w:szCs w:val="23"/>
        </w:rPr>
        <w:t>zmírnění</w:t>
      </w:r>
      <w:r w:rsidR="00736667">
        <w:rPr>
          <w:sz w:val="23"/>
          <w:szCs w:val="23"/>
        </w:rPr>
        <w:t xml:space="preserve"> projevů</w:t>
      </w:r>
      <w:r w:rsidR="00864B96">
        <w:rPr>
          <w:sz w:val="23"/>
          <w:szCs w:val="23"/>
        </w:rPr>
        <w:t xml:space="preserve"> stárnutí. </w:t>
      </w:r>
    </w:p>
    <w:p w14:paraId="022C66B6" w14:textId="77777777" w:rsidR="00C5729F" w:rsidRDefault="00C5729F" w:rsidP="00C5729F">
      <w:pPr>
        <w:pStyle w:val="Default"/>
        <w:rPr>
          <w:sz w:val="23"/>
          <w:szCs w:val="23"/>
        </w:rPr>
      </w:pPr>
    </w:p>
    <w:p w14:paraId="7C6D14ED" w14:textId="77777777" w:rsidR="00C5729F" w:rsidRDefault="00C5729F" w:rsidP="00C5729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Doporučené dávkování dle hmotnosti psa: </w:t>
      </w:r>
    </w:p>
    <w:p w14:paraId="7FC8CCDF" w14:textId="134842DF" w:rsidR="00C5729F" w:rsidRDefault="0091614F" w:rsidP="00C5729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2,5</w:t>
      </w:r>
      <w:r w:rsidR="00C5729F">
        <w:rPr>
          <w:sz w:val="23"/>
          <w:szCs w:val="23"/>
        </w:rPr>
        <w:t xml:space="preserve">-5 kg – 5 ml (kávová lžička) 1x denně </w:t>
      </w:r>
    </w:p>
    <w:p w14:paraId="556872D5" w14:textId="77777777" w:rsidR="00C5729F" w:rsidRDefault="00C5729F" w:rsidP="00C5729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5-15 kg – 10 ml (2 kávové lžičky) 1x denně </w:t>
      </w:r>
    </w:p>
    <w:p w14:paraId="230A3DE8" w14:textId="77777777" w:rsidR="00C5729F" w:rsidRDefault="00C5729F" w:rsidP="00C5729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Nad 15 kg – 15 ml (polévková lžíce) 1x denně </w:t>
      </w:r>
    </w:p>
    <w:p w14:paraId="5AF5AFAB" w14:textId="77777777" w:rsidR="00C5729F" w:rsidRDefault="00C5729F" w:rsidP="00C5729F">
      <w:pPr>
        <w:pStyle w:val="Default"/>
        <w:rPr>
          <w:sz w:val="23"/>
          <w:szCs w:val="23"/>
        </w:rPr>
      </w:pPr>
    </w:p>
    <w:p w14:paraId="0BD94F71" w14:textId="1291E5F5" w:rsidR="00C5729F" w:rsidRDefault="00C5729F" w:rsidP="00C5729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Přípravek </w:t>
      </w:r>
      <w:proofErr w:type="spellStart"/>
      <w:r>
        <w:rPr>
          <w:sz w:val="23"/>
          <w:szCs w:val="23"/>
        </w:rPr>
        <w:t>Adaptta</w:t>
      </w:r>
      <w:proofErr w:type="spellEnd"/>
      <w:r>
        <w:rPr>
          <w:sz w:val="23"/>
          <w:szCs w:val="23"/>
        </w:rPr>
        <w:t xml:space="preserve">-D má příjemnou chuť a je možné podávat ho v </w:t>
      </w:r>
      <w:r w:rsidR="00B82829">
        <w:rPr>
          <w:sz w:val="23"/>
          <w:szCs w:val="23"/>
        </w:rPr>
        <w:t>krmivu</w:t>
      </w:r>
      <w:r>
        <w:rPr>
          <w:sz w:val="23"/>
          <w:szCs w:val="23"/>
        </w:rPr>
        <w:t>. Doporučujeme podávat alespoň 3 měsíce</w:t>
      </w:r>
      <w:r w:rsidR="00F61A9D">
        <w:rPr>
          <w:sz w:val="23"/>
          <w:szCs w:val="23"/>
        </w:rPr>
        <w:t>, poté 3 měsíce pauza a opět podávat 3 měsíce</w:t>
      </w:r>
      <w:r>
        <w:rPr>
          <w:sz w:val="23"/>
          <w:szCs w:val="23"/>
        </w:rPr>
        <w:t xml:space="preserve">. </w:t>
      </w:r>
    </w:p>
    <w:p w14:paraId="2AC947BE" w14:textId="77777777" w:rsidR="00C5729F" w:rsidRDefault="00C5729F" w:rsidP="00C5729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Upozornění: </w:t>
      </w:r>
    </w:p>
    <w:p w14:paraId="06D20584" w14:textId="3B9608F7" w:rsidR="00C5729F" w:rsidRDefault="00C5729F" w:rsidP="00C5729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Používejte dle návodu k použití. Nepřekračujte doporučené denní dávkování. Přípravek není vhodný pro štěňata</w:t>
      </w:r>
      <w:r w:rsidR="00B82829">
        <w:rPr>
          <w:sz w:val="23"/>
          <w:szCs w:val="23"/>
        </w:rPr>
        <w:t>,</w:t>
      </w:r>
      <w:r>
        <w:rPr>
          <w:sz w:val="23"/>
          <w:szCs w:val="23"/>
        </w:rPr>
        <w:t xml:space="preserve"> březí nebo </w:t>
      </w:r>
      <w:proofErr w:type="spellStart"/>
      <w:r>
        <w:rPr>
          <w:sz w:val="23"/>
          <w:szCs w:val="23"/>
        </w:rPr>
        <w:t>laktující</w:t>
      </w:r>
      <w:proofErr w:type="spellEnd"/>
      <w:r>
        <w:rPr>
          <w:sz w:val="23"/>
          <w:szCs w:val="23"/>
        </w:rPr>
        <w:t xml:space="preserve"> feny. Pouze pro zvířata. </w:t>
      </w:r>
    </w:p>
    <w:p w14:paraId="422A42FD" w14:textId="017CAE63" w:rsidR="00C5729F" w:rsidRDefault="00C5729F" w:rsidP="00C5729F">
      <w:pPr>
        <w:pStyle w:val="Default"/>
        <w:rPr>
          <w:sz w:val="23"/>
          <w:szCs w:val="23"/>
        </w:rPr>
      </w:pPr>
      <w:r w:rsidRPr="00C5729F">
        <w:rPr>
          <w:sz w:val="23"/>
          <w:szCs w:val="23"/>
        </w:rPr>
        <w:t>Před podáváním přípravku nebo při jakýchkoli zdravotních problémech psa se poraďte s</w:t>
      </w:r>
      <w:r w:rsidR="004A2CB7">
        <w:rPr>
          <w:sz w:val="23"/>
          <w:szCs w:val="23"/>
        </w:rPr>
        <w:t> </w:t>
      </w:r>
      <w:r w:rsidRPr="00C5729F">
        <w:rPr>
          <w:sz w:val="23"/>
          <w:szCs w:val="23"/>
        </w:rPr>
        <w:t>veterinárním lékařem o používání tohoto přípravku.</w:t>
      </w:r>
      <w:r w:rsidR="005C2ED4">
        <w:rPr>
          <w:sz w:val="23"/>
          <w:szCs w:val="23"/>
        </w:rPr>
        <w:t xml:space="preserve"> </w:t>
      </w:r>
      <w:r w:rsidR="005C2ED4" w:rsidRPr="005C2ED4">
        <w:rPr>
          <w:sz w:val="23"/>
          <w:szCs w:val="23"/>
        </w:rPr>
        <w:t>Nepodávejte současně s dalšími přípravky obsahujícími vitaminy a stopové prvky.</w:t>
      </w:r>
    </w:p>
    <w:p w14:paraId="6A58B9ED" w14:textId="77777777" w:rsidR="00C5729F" w:rsidRDefault="00C5729F" w:rsidP="00C5729F">
      <w:pPr>
        <w:pStyle w:val="Default"/>
        <w:rPr>
          <w:sz w:val="23"/>
          <w:szCs w:val="23"/>
        </w:rPr>
      </w:pPr>
    </w:p>
    <w:p w14:paraId="68E1A704" w14:textId="3163A77F" w:rsidR="00B56384" w:rsidRDefault="00C5729F" w:rsidP="00C5729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Doba použitelnosti: 30 měsíců od data výroby </w:t>
      </w:r>
    </w:p>
    <w:p w14:paraId="7B32F601" w14:textId="15C90CF7" w:rsidR="00C5729F" w:rsidRDefault="00C5729F" w:rsidP="008A1013">
      <w:pPr>
        <w:pStyle w:val="Default"/>
        <w:widowControl w:val="0"/>
        <w:snapToGrid w:val="0"/>
        <w:rPr>
          <w:sz w:val="23"/>
          <w:szCs w:val="23"/>
        </w:rPr>
      </w:pPr>
      <w:r>
        <w:rPr>
          <w:sz w:val="23"/>
          <w:szCs w:val="23"/>
        </w:rPr>
        <w:t>Skladování: Skladujte v suchu při pokojové teplotě. Chraňte před přímým slunečním zářením a</w:t>
      </w:r>
      <w:r w:rsidR="004A2CB7">
        <w:rPr>
          <w:sz w:val="23"/>
          <w:szCs w:val="23"/>
        </w:rPr>
        <w:t> </w:t>
      </w:r>
      <w:bookmarkStart w:id="1" w:name="_GoBack"/>
      <w:bookmarkEnd w:id="1"/>
      <w:r>
        <w:rPr>
          <w:sz w:val="23"/>
          <w:szCs w:val="23"/>
        </w:rPr>
        <w:t xml:space="preserve">mrazem. Uchovávat mimo dosah a dosah dětí. </w:t>
      </w:r>
    </w:p>
    <w:p w14:paraId="6D1490A0" w14:textId="77777777" w:rsidR="00C5729F" w:rsidRDefault="00C5729F" w:rsidP="00C5729F">
      <w:pPr>
        <w:pStyle w:val="Default"/>
        <w:rPr>
          <w:sz w:val="23"/>
          <w:szCs w:val="23"/>
        </w:rPr>
      </w:pPr>
    </w:p>
    <w:p w14:paraId="48FD4B87" w14:textId="77777777" w:rsidR="00C5729F" w:rsidRDefault="00C5729F" w:rsidP="00C5729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Držitel rozhodnutí o schválení a výrobce: </w:t>
      </w:r>
    </w:p>
    <w:p w14:paraId="7B78BC5F" w14:textId="58022718" w:rsidR="00C5729F" w:rsidRDefault="00C5729F" w:rsidP="00C5729F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Longevity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for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all</w:t>
      </w:r>
      <w:proofErr w:type="spellEnd"/>
      <w:r>
        <w:rPr>
          <w:sz w:val="23"/>
          <w:szCs w:val="23"/>
        </w:rPr>
        <w:t xml:space="preserve"> s.r.o.</w:t>
      </w:r>
      <w:r w:rsidR="008A1013">
        <w:rPr>
          <w:sz w:val="23"/>
          <w:szCs w:val="23"/>
        </w:rPr>
        <w:t xml:space="preserve">, </w:t>
      </w:r>
      <w:r>
        <w:rPr>
          <w:sz w:val="23"/>
          <w:szCs w:val="23"/>
        </w:rPr>
        <w:t>Pražákova 1008/69</w:t>
      </w:r>
      <w:r w:rsidR="008A1013">
        <w:rPr>
          <w:sz w:val="23"/>
          <w:szCs w:val="23"/>
        </w:rPr>
        <w:t xml:space="preserve">, </w:t>
      </w:r>
      <w:r>
        <w:rPr>
          <w:sz w:val="23"/>
          <w:szCs w:val="23"/>
        </w:rPr>
        <w:t xml:space="preserve">639 00 Brno </w:t>
      </w:r>
    </w:p>
    <w:p w14:paraId="588C7AA4" w14:textId="528E88D6" w:rsidR="00C5729F" w:rsidRDefault="00C5729F" w:rsidP="00C5729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Č. schválení: </w:t>
      </w:r>
      <w:r w:rsidR="00B47A7C">
        <w:rPr>
          <w:sz w:val="23"/>
          <w:szCs w:val="23"/>
        </w:rPr>
        <w:t>344-24</w:t>
      </w:r>
      <w:r>
        <w:rPr>
          <w:sz w:val="23"/>
          <w:szCs w:val="23"/>
        </w:rPr>
        <w:t xml:space="preserve">/C </w:t>
      </w:r>
    </w:p>
    <w:p w14:paraId="2049CFD4" w14:textId="644F15AE" w:rsidR="00C5729F" w:rsidRDefault="00C5729F" w:rsidP="00C5729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Č.</w:t>
      </w:r>
      <w:r w:rsidR="00F61A9D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šarže: viz obal </w:t>
      </w:r>
    </w:p>
    <w:p w14:paraId="4AB6C138" w14:textId="77777777" w:rsidR="00CE1E4E" w:rsidRDefault="00C5729F" w:rsidP="00C5729F">
      <w:r>
        <w:rPr>
          <w:sz w:val="23"/>
          <w:szCs w:val="23"/>
        </w:rPr>
        <w:t>Datum výroby: viz obal</w:t>
      </w:r>
    </w:p>
    <w:sectPr w:rsidR="00CE1E4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6ACA37" w14:textId="77777777" w:rsidR="006246C7" w:rsidRDefault="006246C7" w:rsidP="008A1013">
      <w:pPr>
        <w:spacing w:after="0" w:line="240" w:lineRule="auto"/>
      </w:pPr>
      <w:r>
        <w:separator/>
      </w:r>
    </w:p>
  </w:endnote>
  <w:endnote w:type="continuationSeparator" w:id="0">
    <w:p w14:paraId="4B4C00B7" w14:textId="77777777" w:rsidR="006246C7" w:rsidRDefault="006246C7" w:rsidP="008A10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4C4AEE" w14:textId="77777777" w:rsidR="006246C7" w:rsidRDefault="006246C7" w:rsidP="008A1013">
      <w:pPr>
        <w:spacing w:after="0" w:line="240" w:lineRule="auto"/>
      </w:pPr>
      <w:r>
        <w:separator/>
      </w:r>
    </w:p>
  </w:footnote>
  <w:footnote w:type="continuationSeparator" w:id="0">
    <w:p w14:paraId="7B02AE3A" w14:textId="77777777" w:rsidR="006246C7" w:rsidRDefault="006246C7" w:rsidP="008A10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95FD07" w14:textId="7D235DB1" w:rsidR="008A1013" w:rsidRPr="00E1769A" w:rsidRDefault="008A1013" w:rsidP="008A1013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A66FF5FE4A884F73A0645C4C89C02281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sp.</w:t>
    </w:r>
    <w:r w:rsidR="004A2CB7">
      <w:rPr>
        <w:bCs/>
      </w:rPr>
      <w:t> </w:t>
    </w:r>
    <w:r w:rsidRPr="00E1769A">
      <w:rPr>
        <w:bCs/>
      </w:rPr>
      <w:t>zn.</w:t>
    </w:r>
    <w:r w:rsidR="004A2CB7">
      <w:rPr>
        <w:bCs/>
      </w:rPr>
      <w:t> </w:t>
    </w:r>
    <w:sdt>
      <w:sdtPr>
        <w:id w:val="-1643653816"/>
        <w:placeholder>
          <w:docPart w:val="6533544ACBC0403984490F265D1115E7"/>
        </w:placeholder>
        <w:text/>
      </w:sdtPr>
      <w:sdtEndPr/>
      <w:sdtContent>
        <w:r w:rsidR="00B47A7C" w:rsidRPr="00B47A7C">
          <w:t>USKVBL/7910/2024/POD</w:t>
        </w:r>
        <w:r w:rsidR="00B47A7C">
          <w:t>,</w:t>
        </w:r>
      </w:sdtContent>
    </w:sdt>
    <w:r w:rsidRPr="00E1769A">
      <w:rPr>
        <w:bCs/>
      </w:rPr>
      <w:t xml:space="preserve"> č.j.</w:t>
    </w:r>
    <w:r w:rsidR="004A2CB7">
      <w:rPr>
        <w:bCs/>
      </w:rPr>
      <w:t> </w:t>
    </w:r>
    <w:sdt>
      <w:sdtPr>
        <w:rPr>
          <w:bCs/>
        </w:rPr>
        <w:id w:val="-1885019968"/>
        <w:placeholder>
          <w:docPart w:val="6533544ACBC0403984490F265D1115E7"/>
        </w:placeholder>
        <w:text/>
      </w:sdtPr>
      <w:sdtEndPr/>
      <w:sdtContent>
        <w:r w:rsidR="00B47A7C" w:rsidRPr="00B47A7C">
          <w:rPr>
            <w:bCs/>
          </w:rPr>
          <w:t>USKVBL/15538/2024/REG-Gro</w:t>
        </w:r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FD5F5E0258AD417CB244BF3D05026691"/>
        </w:placeholder>
        <w:date w:fullDate="2024-11-25T00:00:00Z">
          <w:dateFormat w:val="dd.MM.yyyy"/>
          <w:lid w:val="cs-CZ"/>
          <w:storeMappedDataAs w:val="dateTime"/>
          <w:calendar w:val="gregorian"/>
        </w:date>
      </w:sdtPr>
      <w:sdtEndPr/>
      <w:sdtContent>
        <w:r w:rsidR="00B47A7C">
          <w:rPr>
            <w:bCs/>
          </w:rPr>
          <w:t>25.11.2024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E23E9ED45E4743E9B2B95D076AB1D416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B47A7C">
          <w:t>schválení veterinárního přípravku</w:t>
        </w:r>
      </w:sdtContent>
    </w:sdt>
    <w:r w:rsidRPr="00E1769A">
      <w:rPr>
        <w:bCs/>
      </w:rPr>
      <w:t xml:space="preserve"> </w:t>
    </w:r>
    <w:r w:rsidR="004A2CB7">
      <w:rPr>
        <w:bCs/>
      </w:rPr>
      <w:br/>
    </w:r>
    <w:sdt>
      <w:sdtPr>
        <w:id w:val="-2080899180"/>
        <w:placeholder>
          <w:docPart w:val="7996F29A2F554A4DA445AFC5EE38D1CE"/>
        </w:placeholder>
        <w:text/>
      </w:sdtPr>
      <w:sdtEndPr/>
      <w:sdtContent>
        <w:proofErr w:type="spellStart"/>
        <w:r w:rsidR="00B47A7C" w:rsidRPr="00B47A7C">
          <w:t>Teloomera</w:t>
        </w:r>
        <w:proofErr w:type="spellEnd"/>
        <w:r w:rsidR="00B47A7C" w:rsidRPr="00B47A7C">
          <w:t>-D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29F"/>
    <w:rsid w:val="00037F04"/>
    <w:rsid w:val="00176920"/>
    <w:rsid w:val="004422A6"/>
    <w:rsid w:val="004A2CB7"/>
    <w:rsid w:val="00504B97"/>
    <w:rsid w:val="005C2ED4"/>
    <w:rsid w:val="00606014"/>
    <w:rsid w:val="006246C7"/>
    <w:rsid w:val="00633393"/>
    <w:rsid w:val="006A13E9"/>
    <w:rsid w:val="00736667"/>
    <w:rsid w:val="00752AA6"/>
    <w:rsid w:val="00761711"/>
    <w:rsid w:val="00864B96"/>
    <w:rsid w:val="008A1013"/>
    <w:rsid w:val="008D698E"/>
    <w:rsid w:val="00913BC9"/>
    <w:rsid w:val="0091614F"/>
    <w:rsid w:val="00965782"/>
    <w:rsid w:val="00A44814"/>
    <w:rsid w:val="00AC1DAE"/>
    <w:rsid w:val="00B47A7C"/>
    <w:rsid w:val="00B56384"/>
    <w:rsid w:val="00B82829"/>
    <w:rsid w:val="00C5729F"/>
    <w:rsid w:val="00CD3996"/>
    <w:rsid w:val="00CE1E4E"/>
    <w:rsid w:val="00D453B2"/>
    <w:rsid w:val="00D7253F"/>
    <w:rsid w:val="00E70011"/>
    <w:rsid w:val="00F61A9D"/>
    <w:rsid w:val="00F76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6F751"/>
  <w15:chartTrackingRefBased/>
  <w15:docId w15:val="{B899CF89-89B8-4C2B-8787-8C906B8AE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5729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C5729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5729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5729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5729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5729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572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729F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8A10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1013"/>
  </w:style>
  <w:style w:type="paragraph" w:styleId="Zpat">
    <w:name w:val="footer"/>
    <w:basedOn w:val="Normln"/>
    <w:link w:val="ZpatChar"/>
    <w:uiPriority w:val="99"/>
    <w:unhideWhenUsed/>
    <w:rsid w:val="008A10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1013"/>
  </w:style>
  <w:style w:type="character" w:styleId="Zstupntext">
    <w:name w:val="Placeholder Text"/>
    <w:rsid w:val="008A1013"/>
    <w:rPr>
      <w:color w:val="808080"/>
    </w:rPr>
  </w:style>
  <w:style w:type="character" w:customStyle="1" w:styleId="Styl2">
    <w:name w:val="Styl2"/>
    <w:basedOn w:val="Standardnpsmoodstavce"/>
    <w:uiPriority w:val="1"/>
    <w:rsid w:val="008A1013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66FF5FE4A884F73A0645C4C89C0228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EF86D77-5A3E-40E6-8D18-D993C8FB9BB3}"/>
      </w:docPartPr>
      <w:docPartBody>
        <w:p w:rsidR="005048D6" w:rsidRDefault="00AB7C65" w:rsidP="00AB7C65">
          <w:pPr>
            <w:pStyle w:val="A66FF5FE4A884F73A0645C4C89C02281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6533544ACBC0403984490F265D1115E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3B260E5-72A5-4FED-A893-ABA4ABCBC44B}"/>
      </w:docPartPr>
      <w:docPartBody>
        <w:p w:rsidR="005048D6" w:rsidRDefault="00AB7C65" w:rsidP="00AB7C65">
          <w:pPr>
            <w:pStyle w:val="6533544ACBC0403984490F265D1115E7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FD5F5E0258AD417CB244BF3D0502669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849976D-7A7D-41E4-B872-9D711B1DD137}"/>
      </w:docPartPr>
      <w:docPartBody>
        <w:p w:rsidR="005048D6" w:rsidRDefault="00AB7C65" w:rsidP="00AB7C65">
          <w:pPr>
            <w:pStyle w:val="FD5F5E0258AD417CB244BF3D05026691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E23E9ED45E4743E9B2B95D076AB1D41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B720BB9-3580-4BEE-AD7A-65C76820A2C7}"/>
      </w:docPartPr>
      <w:docPartBody>
        <w:p w:rsidR="005048D6" w:rsidRDefault="00AB7C65" w:rsidP="00AB7C65">
          <w:pPr>
            <w:pStyle w:val="E23E9ED45E4743E9B2B95D076AB1D416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7996F29A2F554A4DA445AFC5EE38D1C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A91462A-4815-4B83-861C-AF26D07EE019}"/>
      </w:docPartPr>
      <w:docPartBody>
        <w:p w:rsidR="005048D6" w:rsidRDefault="00AB7C65" w:rsidP="00AB7C65">
          <w:pPr>
            <w:pStyle w:val="7996F29A2F554A4DA445AFC5EE38D1CE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C65"/>
    <w:rsid w:val="005048D6"/>
    <w:rsid w:val="00527829"/>
    <w:rsid w:val="00AB7C65"/>
    <w:rsid w:val="00C32DEF"/>
    <w:rsid w:val="00DF6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AB7C65"/>
    <w:rPr>
      <w:color w:val="808080"/>
    </w:rPr>
  </w:style>
  <w:style w:type="paragraph" w:customStyle="1" w:styleId="A66FF5FE4A884F73A0645C4C89C02281">
    <w:name w:val="A66FF5FE4A884F73A0645C4C89C02281"/>
    <w:rsid w:val="00AB7C65"/>
  </w:style>
  <w:style w:type="paragraph" w:customStyle="1" w:styleId="6533544ACBC0403984490F265D1115E7">
    <w:name w:val="6533544ACBC0403984490F265D1115E7"/>
    <w:rsid w:val="00AB7C65"/>
  </w:style>
  <w:style w:type="paragraph" w:customStyle="1" w:styleId="FD5F5E0258AD417CB244BF3D05026691">
    <w:name w:val="FD5F5E0258AD417CB244BF3D05026691"/>
    <w:rsid w:val="00AB7C65"/>
  </w:style>
  <w:style w:type="paragraph" w:customStyle="1" w:styleId="E23E9ED45E4743E9B2B95D076AB1D416">
    <w:name w:val="E23E9ED45E4743E9B2B95D076AB1D416"/>
    <w:rsid w:val="00AB7C65"/>
  </w:style>
  <w:style w:type="paragraph" w:customStyle="1" w:styleId="7996F29A2F554A4DA445AFC5EE38D1CE">
    <w:name w:val="7996F29A2F554A4DA445AFC5EE38D1CE"/>
    <w:rsid w:val="00AB7C6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340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Mašková Zdenka</dc:creator>
  <cp:keywords/>
  <dc:description/>
  <cp:lastModifiedBy>Nepejchalová Leona</cp:lastModifiedBy>
  <cp:revision>21</cp:revision>
  <dcterms:created xsi:type="dcterms:W3CDTF">2024-10-01T11:06:00Z</dcterms:created>
  <dcterms:modified xsi:type="dcterms:W3CDTF">2024-11-25T15:56:00Z</dcterms:modified>
</cp:coreProperties>
</file>